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A3798A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Default="00E63115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宁波路宝交通设施有限公司</w:t>
                  </w:r>
                </w:p>
              </w:tc>
            </w:tr>
            <w:tr w:rsidR="00A3798A" w:rsidTr="00E63115">
              <w:trPr>
                <w:trHeight w:val="336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E63115" w:rsidRDefault="00E63115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 w:rsidRPr="00E63115">
                    <w:rPr>
                      <w:rFonts w:eastAsia="仿宋_GB2312" w:hint="eastAsia"/>
                      <w:szCs w:val="21"/>
                    </w:rPr>
                    <w:t>宁波市北仑区新</w:t>
                  </w:r>
                  <w:r w:rsidRPr="00E63115">
                    <w:rPr>
                      <w:rFonts w:ascii="仿宋" w:eastAsia="仿宋" w:hAnsi="仿宋" w:cs="微软雅黑" w:hint="eastAsia"/>
                      <w:szCs w:val="21"/>
                    </w:rPr>
                    <w:t>碶</w:t>
                  </w:r>
                  <w:r w:rsidRPr="00E63115">
                    <w:rPr>
                      <w:rFonts w:eastAsia="仿宋_GB2312" w:hint="eastAsia"/>
                      <w:szCs w:val="21"/>
                    </w:rPr>
                    <w:t>南海路</w:t>
                  </w:r>
                  <w:r w:rsidRPr="00E63115">
                    <w:rPr>
                      <w:rFonts w:eastAsia="仿宋_GB2312" w:hint="eastAsia"/>
                      <w:szCs w:val="21"/>
                    </w:rPr>
                    <w:t>28</w:t>
                  </w:r>
                  <w:r w:rsidRPr="00E63115">
                    <w:rPr>
                      <w:rFonts w:eastAsia="仿宋_GB2312" w:hint="eastAsia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E63115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赵竹磊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957F0A" w:rsidP="003F170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</w:t>
            </w:r>
            <w:r w:rsidR="00E63115">
              <w:rPr>
                <w:rFonts w:ascii="宋体" w:hAnsi="宋体" w:cs="宋体"/>
                <w:kern w:val="0"/>
                <w:szCs w:val="21"/>
              </w:rPr>
              <w:t>2.</w:t>
            </w:r>
            <w:r w:rsidR="003F170B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E63115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赵竹磊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9005A0" w:rsidP="003F1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冯廉、厉景帅</w:t>
            </w:r>
            <w:bookmarkStart w:id="0" w:name="_GoBack"/>
            <w:bookmarkEnd w:id="0"/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9005A0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2022.02.23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E63115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赵竹磊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3F170B" w:rsidRPr="001A336F" w:rsidTr="000A47AA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3F170B" w:rsidRPr="00104A19" w:rsidRDefault="003F170B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FF" w:rsidRDefault="00D575FF" w:rsidP="00957F0A">
      <w:r>
        <w:separator/>
      </w:r>
    </w:p>
  </w:endnote>
  <w:endnote w:type="continuationSeparator" w:id="0">
    <w:p w:rsidR="00D575FF" w:rsidRDefault="00D575FF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FF" w:rsidRDefault="00D575FF" w:rsidP="00957F0A">
      <w:r>
        <w:separator/>
      </w:r>
    </w:p>
  </w:footnote>
  <w:footnote w:type="continuationSeparator" w:id="0">
    <w:p w:rsidR="00D575FF" w:rsidRDefault="00D575FF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3F170B"/>
    <w:rsid w:val="0063071D"/>
    <w:rsid w:val="008A29D0"/>
    <w:rsid w:val="009005A0"/>
    <w:rsid w:val="00957F0A"/>
    <w:rsid w:val="009D06C9"/>
    <w:rsid w:val="00A3798A"/>
    <w:rsid w:val="00A530E8"/>
    <w:rsid w:val="00B62BF4"/>
    <w:rsid w:val="00BD7CF1"/>
    <w:rsid w:val="00C10840"/>
    <w:rsid w:val="00C21196"/>
    <w:rsid w:val="00CB560C"/>
    <w:rsid w:val="00D575FF"/>
    <w:rsid w:val="00D94A08"/>
    <w:rsid w:val="00D9544E"/>
    <w:rsid w:val="00DD49AF"/>
    <w:rsid w:val="00E63115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15</cp:revision>
  <cp:lastPrinted>2021-12-22T07:00:00Z</cp:lastPrinted>
  <dcterms:created xsi:type="dcterms:W3CDTF">2021-10-29T00:20:00Z</dcterms:created>
  <dcterms:modified xsi:type="dcterms:W3CDTF">2022-05-24T07:12:00Z</dcterms:modified>
</cp:coreProperties>
</file>